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3C" w:rsidRPr="003610EA" w:rsidRDefault="001F543C" w:rsidP="001F543C">
      <w:pPr>
        <w:jc w:val="left"/>
        <w:rPr>
          <w:b/>
          <w:bCs/>
          <w:sz w:val="28"/>
          <w:szCs w:val="32"/>
        </w:rPr>
      </w:pPr>
      <w:r w:rsidRPr="003610EA">
        <w:rPr>
          <w:rFonts w:hint="eastAsia"/>
          <w:b/>
          <w:bCs/>
          <w:sz w:val="28"/>
          <w:szCs w:val="32"/>
        </w:rPr>
        <w:t>附件</w:t>
      </w:r>
      <w:r w:rsidRPr="003610EA">
        <w:rPr>
          <w:rFonts w:hint="eastAsia"/>
          <w:b/>
          <w:bCs/>
          <w:sz w:val="28"/>
          <w:szCs w:val="32"/>
        </w:rPr>
        <w:t>2</w:t>
      </w:r>
    </w:p>
    <w:p w:rsidR="001F543C" w:rsidRDefault="001F543C" w:rsidP="001F54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系主任工作职责</w:t>
      </w:r>
    </w:p>
    <w:p w:rsidR="001F543C" w:rsidRDefault="001F543C" w:rsidP="001F543C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</w:t>
      </w:r>
      <w:r>
        <w:rPr>
          <w:rFonts w:ascii="宋体" w:eastAsia="宋体" w:hAnsi="宋体" w:cs="宋体"/>
          <w:kern w:val="0"/>
          <w:sz w:val="28"/>
          <w:szCs w:val="28"/>
        </w:rPr>
        <w:t>贯彻执行学院的各项规定，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协助学院领导完成软件工程系人才培养、专业建设等各项</w:t>
      </w:r>
      <w:r>
        <w:rPr>
          <w:rFonts w:ascii="宋体" w:eastAsia="宋体" w:hAnsi="宋体" w:cs="宋体"/>
          <w:kern w:val="0"/>
          <w:sz w:val="28"/>
          <w:szCs w:val="28"/>
        </w:rPr>
        <w:t>工作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1F543C" w:rsidRDefault="001F543C" w:rsidP="001F543C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2.协助学院领导开展软件工程专业学科评估、专业建设、</w:t>
      </w:r>
      <w:r>
        <w:rPr>
          <w:rFonts w:ascii="宋体" w:eastAsia="宋体" w:hAnsi="宋体" w:cs="宋体"/>
          <w:kern w:val="0"/>
          <w:sz w:val="28"/>
          <w:szCs w:val="28"/>
        </w:rPr>
        <w:t>教育教学改革</w:t>
      </w:r>
      <w:r>
        <w:rPr>
          <w:rFonts w:ascii="宋体" w:eastAsia="宋体" w:hAnsi="宋体" w:cs="宋体" w:hint="eastAsia"/>
          <w:kern w:val="0"/>
          <w:sz w:val="28"/>
          <w:szCs w:val="28"/>
        </w:rPr>
        <w:t>、课程改革、培养方案修订以及课程安排等工作。</w:t>
      </w:r>
    </w:p>
    <w:p w:rsidR="001F543C" w:rsidRDefault="001F543C" w:rsidP="001F543C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3.协助学院领导</w:t>
      </w:r>
      <w:r>
        <w:rPr>
          <w:rFonts w:ascii="宋体" w:eastAsia="宋体" w:hAnsi="宋体" w:cs="宋体"/>
          <w:kern w:val="0"/>
          <w:sz w:val="28"/>
          <w:szCs w:val="28"/>
        </w:rPr>
        <w:t>制订</w:t>
      </w:r>
      <w:r>
        <w:rPr>
          <w:rFonts w:ascii="宋体" w:eastAsia="宋体" w:hAnsi="宋体" w:cs="宋体" w:hint="eastAsia"/>
          <w:kern w:val="0"/>
          <w:sz w:val="28"/>
          <w:szCs w:val="28"/>
        </w:rPr>
        <w:t>软件工程</w:t>
      </w:r>
      <w:bookmarkStart w:id="0" w:name="_GoBack"/>
      <w:bookmarkEnd w:id="0"/>
      <w:r>
        <w:rPr>
          <w:rFonts w:ascii="宋体" w:eastAsia="宋体" w:hAnsi="宋体" w:cs="宋体"/>
          <w:kern w:val="0"/>
          <w:sz w:val="28"/>
          <w:szCs w:val="28"/>
        </w:rPr>
        <w:t>系有关管理制度、年度工作计划</w:t>
      </w:r>
      <w:r>
        <w:rPr>
          <w:rFonts w:ascii="宋体" w:eastAsia="宋体" w:hAnsi="宋体" w:cs="宋体" w:hint="eastAsia"/>
          <w:kern w:val="0"/>
          <w:sz w:val="28"/>
          <w:szCs w:val="28"/>
        </w:rPr>
        <w:t>和</w:t>
      </w:r>
      <w:r>
        <w:rPr>
          <w:rFonts w:ascii="宋体" w:eastAsia="宋体" w:hAnsi="宋体" w:cs="宋体"/>
          <w:kern w:val="0"/>
          <w:sz w:val="28"/>
          <w:szCs w:val="28"/>
        </w:rPr>
        <w:t>年度工作总结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1F543C" w:rsidRDefault="001F543C" w:rsidP="001F543C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4.协助学院领导完成</w:t>
      </w:r>
      <w:r>
        <w:rPr>
          <w:rFonts w:ascii="宋体" w:eastAsia="宋体" w:hAnsi="宋体" w:cs="宋体"/>
          <w:kern w:val="0"/>
          <w:sz w:val="28"/>
          <w:szCs w:val="28"/>
        </w:rPr>
        <w:t>教</w:t>
      </w:r>
      <w:r>
        <w:rPr>
          <w:rFonts w:ascii="宋体" w:eastAsia="宋体" w:hAnsi="宋体" w:cs="宋体" w:hint="eastAsia"/>
          <w:kern w:val="0"/>
          <w:sz w:val="28"/>
          <w:szCs w:val="28"/>
        </w:rPr>
        <w:t>学</w:t>
      </w:r>
      <w:r>
        <w:rPr>
          <w:rFonts w:ascii="宋体" w:eastAsia="宋体" w:hAnsi="宋体" w:cs="宋体"/>
          <w:kern w:val="0"/>
          <w:sz w:val="28"/>
          <w:szCs w:val="28"/>
        </w:rPr>
        <w:t>科研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、学术交流和社会服务工作，</w:t>
      </w:r>
      <w:r>
        <w:rPr>
          <w:rFonts w:ascii="宋体" w:eastAsia="宋体" w:hAnsi="宋体" w:cs="宋体"/>
          <w:kern w:val="0"/>
          <w:sz w:val="28"/>
          <w:szCs w:val="28"/>
        </w:rPr>
        <w:t>组织开展教科研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、学术交流和社会服务</w:t>
      </w:r>
      <w:r>
        <w:rPr>
          <w:rFonts w:ascii="宋体" w:eastAsia="宋体" w:hAnsi="宋体" w:cs="宋体"/>
          <w:kern w:val="0"/>
          <w:sz w:val="28"/>
          <w:szCs w:val="28"/>
        </w:rPr>
        <w:t>活动。审查、评议、推荐教师职称资格的申报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1F543C" w:rsidRDefault="001F543C" w:rsidP="001F543C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</w:t>
      </w:r>
      <w:r>
        <w:rPr>
          <w:rFonts w:ascii="宋体" w:eastAsia="宋体" w:hAnsi="宋体" w:cs="宋体"/>
          <w:kern w:val="0"/>
          <w:sz w:val="28"/>
          <w:szCs w:val="28"/>
        </w:rPr>
        <w:t>完成</w:t>
      </w:r>
      <w:r>
        <w:rPr>
          <w:rFonts w:ascii="宋体" w:eastAsia="宋体" w:hAnsi="宋体" w:cs="宋体" w:hint="eastAsia"/>
          <w:kern w:val="0"/>
          <w:sz w:val="28"/>
          <w:szCs w:val="28"/>
        </w:rPr>
        <w:t>学院</w:t>
      </w:r>
      <w:r>
        <w:rPr>
          <w:rFonts w:ascii="宋体" w:eastAsia="宋体" w:hAnsi="宋体" w:cs="宋体"/>
          <w:kern w:val="0"/>
          <w:sz w:val="28"/>
          <w:szCs w:val="28"/>
        </w:rPr>
        <w:t>交办的其它工作任务。</w:t>
      </w:r>
    </w:p>
    <w:p w:rsidR="00175B88" w:rsidRPr="001F543C" w:rsidRDefault="00175B88"/>
    <w:sectPr w:rsidR="00175B88" w:rsidRPr="001F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B88" w:rsidRDefault="00175B88" w:rsidP="001F543C">
      <w:r>
        <w:separator/>
      </w:r>
    </w:p>
  </w:endnote>
  <w:endnote w:type="continuationSeparator" w:id="1">
    <w:p w:rsidR="00175B88" w:rsidRDefault="00175B88" w:rsidP="001F5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B88" w:rsidRDefault="00175B88" w:rsidP="001F543C">
      <w:r>
        <w:separator/>
      </w:r>
    </w:p>
  </w:footnote>
  <w:footnote w:type="continuationSeparator" w:id="1">
    <w:p w:rsidR="00175B88" w:rsidRDefault="00175B88" w:rsidP="001F5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43C"/>
    <w:rsid w:val="00175B88"/>
    <w:rsid w:val="001F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5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2018-10-17T09:22:00Z</dcterms:created>
  <dcterms:modified xsi:type="dcterms:W3CDTF">2018-10-17T09:22:00Z</dcterms:modified>
</cp:coreProperties>
</file>